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95" w:rsidRPr="00725DFE" w:rsidRDefault="00F10D65" w:rsidP="00F10D65">
      <w:pPr>
        <w:jc w:val="center"/>
        <w:rPr>
          <w:rFonts w:ascii="Arial Black" w:hAnsi="Arial Black" w:cs="Aharoni"/>
          <w:b/>
          <w:sz w:val="36"/>
        </w:rPr>
      </w:pPr>
      <w:r w:rsidRPr="00725DFE">
        <w:rPr>
          <w:rFonts w:ascii="Arial Black" w:hAnsi="Arial Black" w:cs="Aharoni"/>
          <w:b/>
          <w:sz w:val="36"/>
        </w:rPr>
        <w:t>Popis celkového konceptu fungovania agenta</w:t>
      </w:r>
    </w:p>
    <w:p w:rsidR="00F10D65" w:rsidRPr="00725DFE" w:rsidRDefault="00F10D65" w:rsidP="00F10D65">
      <w:r w:rsidRPr="00725DFE">
        <w:t>Agent na ihrisku je riadený kódom, ktorý sa skladá z viacerých modulov navzájom prepojených. Každý modul má inú funk</w:t>
      </w:r>
      <w:r w:rsidR="00725DFE" w:rsidRPr="00725DFE">
        <w:t>cionalitu. Moduly sú v hierarchií.</w:t>
      </w:r>
    </w:p>
    <w:p w:rsidR="00725DFE" w:rsidRPr="00725DFE" w:rsidRDefault="00725DFE" w:rsidP="00725DFE">
      <w:pPr>
        <w:pStyle w:val="Heading1"/>
      </w:pPr>
      <w:r w:rsidRPr="00725DFE">
        <w:t>Plánovač</w:t>
      </w:r>
    </w:p>
    <w:p w:rsidR="00BB1772" w:rsidRDefault="00725DFE" w:rsidP="00BB1772">
      <w:r w:rsidRPr="00725DFE">
        <w:t>Na vrchu hierarchie je plánovač, ktorý riadi celkové správanie sa agenta</w:t>
      </w:r>
      <w:r w:rsidR="002005F3">
        <w:t>. Plánovačov môže byť niekoľko, aktivujú sa na základe stavu hry a taktiky.</w:t>
      </w:r>
      <w:r w:rsidRPr="00725DFE">
        <w:t xml:space="preserve"> Plánovač vytvára inštancie vyšších pohybov</w:t>
      </w:r>
      <w:r>
        <w:t xml:space="preserve"> a aktivuje ich na základe stavu hry a hráča.</w:t>
      </w:r>
    </w:p>
    <w:p w:rsidR="00BB1772" w:rsidRDefault="00BB1772" w:rsidP="00BB1772">
      <w:r>
        <w:t>Hlavný cyklus beží</w:t>
      </w:r>
      <w:r w:rsidR="006961E7">
        <w:t xml:space="preserve"> po inicializácii a načítaní </w:t>
      </w:r>
      <w:r>
        <w:t>agenta. Hlavný cyklus obsahuje v sebe aj pustenie plánovača.</w:t>
      </w:r>
    </w:p>
    <w:p w:rsidR="00FC3A6F" w:rsidRPr="00FC3A6F" w:rsidRDefault="00BB1772" w:rsidP="00BB1772">
      <w:r>
        <w:t xml:space="preserve">Plánovač je ruby </w:t>
      </w:r>
      <w:proofErr w:type="spellStart"/>
      <w:r>
        <w:t>script</w:t>
      </w:r>
      <w:proofErr w:type="spellEnd"/>
      <w:r>
        <w:t xml:space="preserve">, ktorý je uložený v </w:t>
      </w:r>
      <w:r w:rsidR="00FC3A6F">
        <w:rPr>
          <w:b/>
          <w:bCs/>
        </w:rPr>
        <w:t>./</w:t>
      </w:r>
      <w:proofErr w:type="spellStart"/>
      <w:r w:rsidR="00FC3A6F">
        <w:rPr>
          <w:b/>
          <w:bCs/>
        </w:rPr>
        <w:t>scripts</w:t>
      </w:r>
      <w:proofErr w:type="spellEnd"/>
      <w:r w:rsidR="00FC3A6F">
        <w:rPr>
          <w:b/>
          <w:bCs/>
        </w:rPr>
        <w:t>/</w:t>
      </w:r>
      <w:proofErr w:type="spellStart"/>
      <w:r w:rsidR="00FC3A6F">
        <w:rPr>
          <w:b/>
          <w:bCs/>
        </w:rPr>
        <w:t>plan</w:t>
      </w:r>
      <w:proofErr w:type="spellEnd"/>
      <w:r w:rsidR="00FC3A6F">
        <w:rPr>
          <w:b/>
          <w:bCs/>
        </w:rPr>
        <w:t>/</w:t>
      </w:r>
      <w:r w:rsidR="00FC3A6F">
        <w:rPr>
          <w:bCs/>
        </w:rPr>
        <w:t>.</w:t>
      </w:r>
    </w:p>
    <w:p w:rsidR="002005F3" w:rsidRDefault="00FC3A6F" w:rsidP="00BB1772">
      <w:proofErr w:type="spellStart"/>
      <w:r w:rsidRPr="00FC3A6F">
        <w:rPr>
          <w:bCs/>
        </w:rPr>
        <w:t>Defaultný</w:t>
      </w:r>
      <w:proofErr w:type="spellEnd"/>
      <w:r w:rsidRPr="00FC3A6F">
        <w:rPr>
          <w:bCs/>
        </w:rPr>
        <w:t xml:space="preserve"> plánovač je nastavený v skripte</w:t>
      </w:r>
      <w:r>
        <w:rPr>
          <w:b/>
          <w:bCs/>
        </w:rPr>
        <w:t xml:space="preserve"> </w:t>
      </w:r>
      <w:proofErr w:type="spellStart"/>
      <w:r w:rsidR="00BB1772">
        <w:rPr>
          <w:b/>
          <w:bCs/>
        </w:rPr>
        <w:t>settings.rb</w:t>
      </w:r>
      <w:proofErr w:type="spellEnd"/>
      <w:r w:rsidR="00BB1772">
        <w:t xml:space="preserve"> a volá sa príkazom </w:t>
      </w:r>
      <w:proofErr w:type="spellStart"/>
      <w:r w:rsidR="00BB1772" w:rsidRPr="00976B3C">
        <w:rPr>
          <w:bCs/>
          <w:i/>
        </w:rPr>
        <w:t>Settings.setValue</w:t>
      </w:r>
      <w:proofErr w:type="spellEnd"/>
      <w:r w:rsidR="00BB1772" w:rsidRPr="00976B3C">
        <w:rPr>
          <w:bCs/>
          <w:i/>
        </w:rPr>
        <w:t>("</w:t>
      </w:r>
      <w:proofErr w:type="spellStart"/>
      <w:r w:rsidR="00BB1772" w:rsidRPr="00976B3C">
        <w:rPr>
          <w:bCs/>
          <w:i/>
        </w:rPr>
        <w:t>Planner</w:t>
      </w:r>
      <w:proofErr w:type="spellEnd"/>
      <w:r w:rsidR="00BB1772" w:rsidRPr="00976B3C">
        <w:rPr>
          <w:bCs/>
          <w:i/>
        </w:rPr>
        <w:t>", "</w:t>
      </w:r>
      <w:proofErr w:type="spellStart"/>
      <w:r w:rsidR="00BB1772" w:rsidRPr="00976B3C">
        <w:rPr>
          <w:bCs/>
          <w:i/>
        </w:rPr>
        <w:t>Nazov_Triedy_Planovaca</w:t>
      </w:r>
      <w:proofErr w:type="spellEnd"/>
      <w:r w:rsidR="00BB1772" w:rsidRPr="00976B3C">
        <w:rPr>
          <w:bCs/>
          <w:i/>
        </w:rPr>
        <w:t>")</w:t>
      </w:r>
      <w:r w:rsidR="00976B3C" w:rsidRPr="00976B3C">
        <w:rPr>
          <w:bCs/>
        </w:rPr>
        <w:t>.</w:t>
      </w:r>
    </w:p>
    <w:p w:rsidR="00D818D4" w:rsidRDefault="00D818D4" w:rsidP="00D818D4">
      <w:pPr>
        <w:pStyle w:val="Heading1"/>
      </w:pPr>
      <w:r>
        <w:t xml:space="preserve">Vyššie pohyby –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D818D4" w:rsidRDefault="00D818D4" w:rsidP="00725DFE">
      <w:r>
        <w:t xml:space="preserve">Vyššie pohyby sa taktiež rozhodujú na základe stavov agenta. V tomto prípade ale ide o špecifické stavy vzhľadom na daný </w:t>
      </w:r>
      <w:proofErr w:type="spellStart"/>
      <w:r>
        <w:t>high-skill</w:t>
      </w:r>
      <w:proofErr w:type="spellEnd"/>
      <w:r>
        <w:t xml:space="preserve">. Napríklad v prípade </w:t>
      </w:r>
      <w:proofErr w:type="spellStart"/>
      <w:r>
        <w:t>high-skillu</w:t>
      </w:r>
      <w:proofErr w:type="spellEnd"/>
      <w:r>
        <w:t xml:space="preserve"> </w:t>
      </w:r>
      <w:r w:rsidRPr="00D818D4">
        <w:rPr>
          <w:i/>
        </w:rPr>
        <w:t>„Choď k lopte“</w:t>
      </w:r>
      <w:r>
        <w:t xml:space="preserve"> sa vyhodnocuje stav agenta voči lopte</w:t>
      </w:r>
      <w:r w:rsidR="0048452B">
        <w:t xml:space="preserve">. Tieto stavy sa vyhodnotia niekoľko krát počas vykonávania </w:t>
      </w:r>
      <w:proofErr w:type="spellStart"/>
      <w:r w:rsidR="0048452B">
        <w:t>high-skillu</w:t>
      </w:r>
      <w:proofErr w:type="spellEnd"/>
      <w:r w:rsidR="0048452B">
        <w:t xml:space="preserve">. Hlavná funkcia </w:t>
      </w:r>
      <w:proofErr w:type="spellStart"/>
      <w:r w:rsidR="0048452B">
        <w:t>high-skillov</w:t>
      </w:r>
      <w:proofErr w:type="spellEnd"/>
      <w:r w:rsidR="0048452B">
        <w:t xml:space="preserve"> je volanie </w:t>
      </w:r>
      <w:proofErr w:type="spellStart"/>
      <w:r w:rsidR="0048452B">
        <w:t>low-sklillov</w:t>
      </w:r>
      <w:proofErr w:type="spellEnd"/>
      <w:r w:rsidR="0048452B">
        <w:t>, čo vykonáva práve na základe vyhodnotenia stavu agenta.</w:t>
      </w:r>
    </w:p>
    <w:p w:rsidR="00F14609" w:rsidRDefault="00F14609" w:rsidP="00725DFE">
      <w:proofErr w:type="spellStart"/>
      <w:r>
        <w:t>High-skills</w:t>
      </w:r>
      <w:proofErr w:type="spellEnd"/>
      <w:r>
        <w:t xml:space="preserve"> sú ruby </w:t>
      </w:r>
      <w:proofErr w:type="spellStart"/>
      <w:r>
        <w:t>skripty</w:t>
      </w:r>
      <w:proofErr w:type="spellEnd"/>
      <w:r>
        <w:t xml:space="preserve">, fyzicky uložené v </w:t>
      </w:r>
      <w:r w:rsidRPr="004238ED">
        <w:rPr>
          <w:b/>
        </w:rPr>
        <w:t>./</w:t>
      </w:r>
      <w:proofErr w:type="spellStart"/>
      <w:r w:rsidRPr="004238ED">
        <w:rPr>
          <w:b/>
        </w:rPr>
        <w:t>Jim</w:t>
      </w:r>
      <w:proofErr w:type="spellEnd"/>
      <w:r w:rsidRPr="004238ED">
        <w:rPr>
          <w:b/>
        </w:rPr>
        <w:t>/</w:t>
      </w:r>
      <w:proofErr w:type="spellStart"/>
      <w:r w:rsidRPr="004238ED">
        <w:rPr>
          <w:b/>
        </w:rPr>
        <w:t>scripts</w:t>
      </w:r>
      <w:proofErr w:type="spellEnd"/>
      <w:r w:rsidRPr="004238ED">
        <w:rPr>
          <w:b/>
        </w:rPr>
        <w:t>/</w:t>
      </w:r>
      <w:proofErr w:type="spellStart"/>
      <w:r w:rsidRPr="004238ED">
        <w:rPr>
          <w:b/>
        </w:rPr>
        <w:t>high_skills</w:t>
      </w:r>
      <w:proofErr w:type="spellEnd"/>
    </w:p>
    <w:p w:rsidR="00477CE5" w:rsidRDefault="00477CE5" w:rsidP="00477CE5">
      <w:pPr>
        <w:pStyle w:val="Heading2"/>
      </w:pPr>
      <w:r>
        <w:t xml:space="preserve">Vykonávanie </w:t>
      </w:r>
      <w:proofErr w:type="spellStart"/>
      <w:r>
        <w:t>high-skillov</w:t>
      </w:r>
      <w:proofErr w:type="spellEnd"/>
    </w:p>
    <w:p w:rsidR="00477CE5" w:rsidRDefault="00477CE5" w:rsidP="00725DFE">
      <w:r>
        <w:t>V </w:t>
      </w:r>
      <w:proofErr w:type="spellStart"/>
      <w:r>
        <w:t>high-skilloch</w:t>
      </w:r>
      <w:proofErr w:type="spellEnd"/>
      <w:r>
        <w:t xml:space="preserve"> použité nižšie pohyby </w:t>
      </w:r>
      <w:r w:rsidR="00A0099C">
        <w:t xml:space="preserve">musia mať aspoň jednu fázu, ktorá je označená ako konečná fáza, t.j. fázu v ktorej </w:t>
      </w:r>
      <w:proofErr w:type="spellStart"/>
      <w:r w:rsidR="00A0099C">
        <w:t>low-skill</w:t>
      </w:r>
      <w:proofErr w:type="spellEnd"/>
      <w:r w:rsidR="00A0099C">
        <w:t xml:space="preserve"> končí.</w:t>
      </w:r>
    </w:p>
    <w:p w:rsidR="00A0099C" w:rsidRDefault="00A0099C" w:rsidP="00725DFE">
      <w:proofErr w:type="spellStart"/>
      <w:r>
        <w:t>High-skill</w:t>
      </w:r>
      <w:proofErr w:type="spellEnd"/>
      <w:r>
        <w:t xml:space="preserve"> na základe stavu agenta sa rozhoduje, ktorý </w:t>
      </w:r>
      <w:proofErr w:type="spellStart"/>
      <w:r>
        <w:t>low-skill</w:t>
      </w:r>
      <w:proofErr w:type="spellEnd"/>
      <w:r>
        <w:t xml:space="preserve"> bude zavolaný. </w:t>
      </w:r>
      <w:proofErr w:type="spellStart"/>
      <w:r>
        <w:t>Low-skill</w:t>
      </w:r>
      <w:proofErr w:type="spellEnd"/>
      <w:r>
        <w:t xml:space="preserve"> volá funkciou </w:t>
      </w:r>
      <w:proofErr w:type="spellStart"/>
      <w:r w:rsidRPr="00A0099C">
        <w:rPr>
          <w:i/>
        </w:rPr>
        <w:t>pickLowSkill</w:t>
      </w:r>
      <w:proofErr w:type="spellEnd"/>
      <w:r w:rsidRPr="00A0099C">
        <w:t>.</w:t>
      </w:r>
      <w:r>
        <w:t xml:space="preserve"> V prípade zistenia stavu, ktorý v danom </w:t>
      </w:r>
      <w:proofErr w:type="spellStart"/>
      <w:r>
        <w:t>high-skill</w:t>
      </w:r>
      <w:proofErr w:type="spellEnd"/>
      <w:r>
        <w:t xml:space="preserve"> nie je ošetrený, </w:t>
      </w:r>
      <w:proofErr w:type="spellStart"/>
      <w:r>
        <w:t>high-skill</w:t>
      </w:r>
      <w:proofErr w:type="spellEnd"/>
      <w:r>
        <w:t xml:space="preserve"> končí a vráti NULL pre plánovač. Plánovač sa následne rozhodne ako ošetriť v</w:t>
      </w:r>
      <w:r w:rsidR="00433022">
        <w:t>z</w:t>
      </w:r>
      <w:bookmarkStart w:id="0" w:name="_GoBack"/>
      <w:bookmarkEnd w:id="0"/>
      <w:r>
        <w:t>niknutý stav.</w:t>
      </w:r>
    </w:p>
    <w:p w:rsidR="0048452B" w:rsidRDefault="0048452B" w:rsidP="0048452B">
      <w:pPr>
        <w:pStyle w:val="Heading1"/>
      </w:pPr>
      <w:r>
        <w:t xml:space="preserve">Nižšie pohyby – </w:t>
      </w:r>
      <w:proofErr w:type="spellStart"/>
      <w:r>
        <w:t>low-skills</w:t>
      </w:r>
      <w:proofErr w:type="spellEnd"/>
    </w:p>
    <w:p w:rsidR="0048452B" w:rsidRDefault="00D01BA6" w:rsidP="00725DFE">
      <w:r>
        <w:t xml:space="preserve">Nižšie pohyby sú vytvorené jednoduchou štruktúrou. </w:t>
      </w:r>
      <w:r w:rsidR="009931D0">
        <w:t>Sú poskladané z radov natáčaní kĺbov NAO robota združené do stavov a fáz.</w:t>
      </w:r>
    </w:p>
    <w:p w:rsidR="004238ED" w:rsidRDefault="004238ED" w:rsidP="00725DFE">
      <w:proofErr w:type="spellStart"/>
      <w:r>
        <w:t>Low-skills</w:t>
      </w:r>
      <w:proofErr w:type="spellEnd"/>
      <w:r>
        <w:t xml:space="preserve"> sú fyzicky XML súbory uchovávané v </w:t>
      </w:r>
      <w:r w:rsidRPr="004238ED">
        <w:rPr>
          <w:b/>
        </w:rPr>
        <w:t>./</w:t>
      </w:r>
      <w:proofErr w:type="spellStart"/>
      <w:r>
        <w:rPr>
          <w:b/>
        </w:rPr>
        <w:t>Jim</w:t>
      </w:r>
      <w:proofErr w:type="spellEnd"/>
      <w:r>
        <w:rPr>
          <w:b/>
        </w:rPr>
        <w:t>/</w:t>
      </w:r>
      <w:proofErr w:type="spellStart"/>
      <w:r>
        <w:rPr>
          <w:b/>
        </w:rPr>
        <w:t>moves</w:t>
      </w:r>
      <w:proofErr w:type="spellEnd"/>
    </w:p>
    <w:p w:rsidR="00862585" w:rsidRDefault="00862585" w:rsidP="00F14609">
      <w:pPr>
        <w:pStyle w:val="Heading1"/>
      </w:pPr>
      <w:r>
        <w:t>Diagram tried</w:t>
      </w:r>
      <w:r w:rsidR="00F14609">
        <w:t xml:space="preserve"> pohybov </w:t>
      </w:r>
    </w:p>
    <w:p w:rsidR="00F14609" w:rsidRDefault="00221592" w:rsidP="00F14609">
      <w:r>
        <w:t xml:space="preserve">XML súbory nižších pohybov a ruby </w:t>
      </w:r>
      <w:proofErr w:type="spellStart"/>
      <w:r>
        <w:t>skripty</w:t>
      </w:r>
      <w:proofErr w:type="spellEnd"/>
      <w:r>
        <w:t xml:space="preserve"> vyšších pohybov figurujú v zdrojovom kóde nasledovne:</w:t>
      </w:r>
    </w:p>
    <w:p w:rsidR="001C0636" w:rsidRDefault="0076688B" w:rsidP="00F14609">
      <w:r>
        <w:t xml:space="preserve">Niektoré z tried existujú aj v Jave a rovnaké alebo podobné triedy sú aj v Ruby </w:t>
      </w:r>
      <w:proofErr w:type="spellStart"/>
      <w:r>
        <w:t>skriptoch</w:t>
      </w:r>
      <w:proofErr w:type="spellEnd"/>
      <w:r>
        <w:t>:</w:t>
      </w:r>
    </w:p>
    <w:p w:rsidR="0076688B" w:rsidRPr="0076688B" w:rsidRDefault="0076688B" w:rsidP="0076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668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LowSkill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trieda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sk.fiit.jim.agent.moves.LowSkill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6688B" w:rsidRDefault="0076688B" w:rsidP="0076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668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HighSkill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668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proofErr w:type="spellStart"/>
      <w:r w:rsidRPr="007668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java</w:t>
      </w:r>
      <w:proofErr w:type="spellEnd"/>
      <w:r w:rsidRPr="007668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trieda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sk.fiit.jim.agent.skills.HighSkill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6688B" w:rsidRPr="0076688B" w:rsidRDefault="0076688B" w:rsidP="0076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668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LowSkill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(ruby)</w:t>
      </w:r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trieda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LowSkill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scripts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high_skills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low_skill.rb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torá dedí triedu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Ruby-HighSkill</w:t>
      </w:r>
      <w:proofErr w:type="spellEnd"/>
    </w:p>
    <w:p w:rsidR="0076688B" w:rsidRPr="0076688B" w:rsidRDefault="0076688B" w:rsidP="00F14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668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HighSkill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668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(ruby)</w:t>
      </w:r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trieda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RubyHighSkill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scripts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high_skills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ruby_high_skill.rb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dedí triedu </w:t>
      </w:r>
      <w:proofErr w:type="spellStart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>Java-HighSkill</w:t>
      </w:r>
      <w:proofErr w:type="spellEnd"/>
      <w:r w:rsidRPr="00766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C0636" w:rsidRPr="00F14609" w:rsidRDefault="001C0636" w:rsidP="00F14609">
      <w:r>
        <w:rPr>
          <w:noProof/>
          <w:lang w:eastAsia="sk-SK"/>
        </w:rPr>
        <w:drawing>
          <wp:inline distT="0" distB="0" distL="0" distR="0">
            <wp:extent cx="5755903" cy="3676650"/>
            <wp:effectExtent l="0" t="0" r="0" b="0"/>
            <wp:docPr id="2" name="Picture 2" descr="Roboc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ocu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D0" w:rsidRDefault="009931D0" w:rsidP="009931D0">
      <w:pPr>
        <w:pStyle w:val="Heading1"/>
      </w:pPr>
      <w:r>
        <w:t>Stavy agenta</w:t>
      </w:r>
    </w:p>
    <w:p w:rsidR="00A01777" w:rsidRDefault="00CF207C" w:rsidP="00725DFE">
      <w:r>
        <w:t>Stavy agenta sa určujú pomocou údajov z </w:t>
      </w:r>
      <w:proofErr w:type="spellStart"/>
      <w:r>
        <w:t>Modela</w:t>
      </w:r>
      <w:proofErr w:type="spellEnd"/>
      <w:r>
        <w:t xml:space="preserve"> sveta.</w:t>
      </w:r>
      <w:r w:rsidR="002C188C">
        <w:t xml:space="preserve"> Určuje sa absolútna poloha agenta na ihrisku, poloha lopty a ostatných hráčov. Určuje sa relatívna poloha agenta a lopty voči iným objektom na ihrisku. Ďalej s</w:t>
      </w:r>
      <w:r w:rsidR="00FB4118">
        <w:t>a určuje natočenie agenta atď. Ú</w:t>
      </w:r>
      <w:r w:rsidR="002C188C">
        <w:t>daje sú zí</w:t>
      </w:r>
      <w:r w:rsidR="00FB4118">
        <w:t>skané pomocou receptorov agenta z jednotlivých častí modelu sveta:</w:t>
      </w:r>
    </w:p>
    <w:p w:rsidR="00FB4118" w:rsidRDefault="00FB4118" w:rsidP="00FB4118">
      <w:pPr>
        <w:pStyle w:val="ListParagraph"/>
        <w:numPr>
          <w:ilvl w:val="0"/>
          <w:numId w:val="2"/>
        </w:numPr>
      </w:pPr>
      <w:r>
        <w:t>Agent model - obsahuje určovanie pozície hráča a stranu tímu hráča. Ďalej obsahuje metódu na výpočet pohybového vektora. Vracia informácie o tom či agent stojí, alebo je na zemi, o natočení a pozícii.</w:t>
      </w:r>
    </w:p>
    <w:p w:rsidR="00014F37" w:rsidRDefault="00014F37" w:rsidP="00FB4118">
      <w:pPr>
        <w:pStyle w:val="ListParagraph"/>
        <w:numPr>
          <w:ilvl w:val="0"/>
          <w:numId w:val="2"/>
        </w:numPr>
      </w:pPr>
      <w:proofErr w:type="spellStart"/>
      <w:r>
        <w:t>Environment</w:t>
      </w:r>
      <w:proofErr w:type="spellEnd"/>
      <w:r>
        <w:t xml:space="preserve"> model - ukladá statické informácie o stave súčasného sveta okolo agenta, ako herný čas, simulačné časy, režim prehrávania, verziu servera, veľkosť ihriska a lopty.</w:t>
      </w:r>
    </w:p>
    <w:p w:rsidR="00014F37" w:rsidRDefault="00014F37" w:rsidP="00FB4118">
      <w:pPr>
        <w:pStyle w:val="ListParagraph"/>
        <w:numPr>
          <w:ilvl w:val="0"/>
          <w:numId w:val="2"/>
        </w:numPr>
      </w:pPr>
      <w:proofErr w:type="spellStart"/>
      <w:r>
        <w:t>World</w:t>
      </w:r>
      <w:proofErr w:type="spellEnd"/>
      <w:r>
        <w:t xml:space="preserve"> model</w:t>
      </w:r>
      <w:r w:rsidR="001C3B88">
        <w:t xml:space="preserve">, </w:t>
      </w:r>
      <w:proofErr w:type="spellStart"/>
      <w:r w:rsidR="001C3B88">
        <w:t>dynamicObject</w:t>
      </w:r>
      <w:proofErr w:type="spellEnd"/>
      <w:r>
        <w:t xml:space="preserve"> - stavy objektov na ihrisku,</w:t>
      </w:r>
      <w:r w:rsidR="008B2197">
        <w:t xml:space="preserve"> ako hráči lopta atď. U</w:t>
      </w:r>
      <w:r>
        <w:t>kladá ich pozíciu</w:t>
      </w:r>
      <w:r w:rsidR="008B2197">
        <w:t xml:space="preserve"> a rýchlosť.</w:t>
      </w:r>
    </w:p>
    <w:p w:rsidR="00A00594" w:rsidRDefault="00A00594" w:rsidP="00A00594">
      <w:pPr>
        <w:pStyle w:val="Heading1"/>
      </w:pPr>
      <w:r>
        <w:t>Zhrnutie</w:t>
      </w:r>
      <w:r w:rsidR="00A01777">
        <w:t xml:space="preserve"> spolupráce plánovača a pohybov</w:t>
      </w:r>
    </w:p>
    <w:p w:rsidR="00A00594" w:rsidRDefault="00A00594" w:rsidP="00725DFE">
      <w:r>
        <w:t xml:space="preserve">Na základe stavu agenta sa plánovač rozhodne, čo má agent robiť, t.j. aký </w:t>
      </w:r>
      <w:proofErr w:type="spellStart"/>
      <w:r>
        <w:t>high-skill</w:t>
      </w:r>
      <w:proofErr w:type="spellEnd"/>
      <w:r>
        <w:t xml:space="preserve"> bude zavolaný. Pustený </w:t>
      </w:r>
      <w:proofErr w:type="spellStart"/>
      <w:r>
        <w:t>high-skill</w:t>
      </w:r>
      <w:proofErr w:type="spellEnd"/>
      <w:r>
        <w:t xml:space="preserve"> vykoná pohyb poskladaný z </w:t>
      </w:r>
      <w:proofErr w:type="spellStart"/>
      <w:r>
        <w:t>l</w:t>
      </w:r>
      <w:r w:rsidR="00A01777">
        <w:t>o</w:t>
      </w:r>
      <w:r>
        <w:t>w-skillov</w:t>
      </w:r>
      <w:proofErr w:type="spellEnd"/>
      <w:r>
        <w:t xml:space="preserve"> na základe stavu a zmeny stavu agenta.</w:t>
      </w:r>
      <w:r w:rsidR="00CF44E0">
        <w:t xml:space="preserve"> </w:t>
      </w:r>
    </w:p>
    <w:p w:rsidR="00926E6A" w:rsidRPr="00926E6A" w:rsidRDefault="00926E6A" w:rsidP="00926E6A">
      <w:pPr>
        <w:pStyle w:val="Heading1"/>
      </w:pPr>
      <w:r>
        <w:lastRenderedPageBreak/>
        <w:t>Diagram konceptu fungovania</w:t>
      </w:r>
    </w:p>
    <w:p w:rsidR="00926E6A" w:rsidRPr="00725DFE" w:rsidRDefault="00926E6A" w:rsidP="00725DFE">
      <w:r>
        <w:rPr>
          <w:noProof/>
          <w:lang w:eastAsia="sk-SK"/>
        </w:rPr>
        <w:drawing>
          <wp:inline distT="0" distB="0" distL="0" distR="0">
            <wp:extent cx="5810250" cy="8629650"/>
            <wp:effectExtent l="0" t="0" r="0" b="0"/>
            <wp:docPr id="1" name="Picture 1" descr="http://team17-11.ucebne.fiit.stuba.sk/wiki/images/d/d0/Robocupdi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m17-11.ucebne.fiit.stuba.sk/wiki/images/d/d0/Robocupdia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55" cy="863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E6A" w:rsidRPr="0072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D82"/>
    <w:multiLevelType w:val="hybridMultilevel"/>
    <w:tmpl w:val="C400EA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16EB2"/>
    <w:multiLevelType w:val="multilevel"/>
    <w:tmpl w:val="C70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C6BA1"/>
    <w:multiLevelType w:val="multilevel"/>
    <w:tmpl w:val="9EF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65"/>
    <w:rsid w:val="00014F37"/>
    <w:rsid w:val="001C0636"/>
    <w:rsid w:val="001C3B88"/>
    <w:rsid w:val="002005F3"/>
    <w:rsid w:val="00221592"/>
    <w:rsid w:val="002C188C"/>
    <w:rsid w:val="004238ED"/>
    <w:rsid w:val="00433022"/>
    <w:rsid w:val="00477CE5"/>
    <w:rsid w:val="0048452B"/>
    <w:rsid w:val="006961E7"/>
    <w:rsid w:val="00725DFE"/>
    <w:rsid w:val="0076688B"/>
    <w:rsid w:val="0084140F"/>
    <w:rsid w:val="00862585"/>
    <w:rsid w:val="008B2197"/>
    <w:rsid w:val="00926E6A"/>
    <w:rsid w:val="00976B3C"/>
    <w:rsid w:val="009931D0"/>
    <w:rsid w:val="00A00594"/>
    <w:rsid w:val="00A0099C"/>
    <w:rsid w:val="00A01777"/>
    <w:rsid w:val="00BB1772"/>
    <w:rsid w:val="00CB1795"/>
    <w:rsid w:val="00CF207C"/>
    <w:rsid w:val="00CF44E0"/>
    <w:rsid w:val="00D01BA6"/>
    <w:rsid w:val="00D818D4"/>
    <w:rsid w:val="00F10D65"/>
    <w:rsid w:val="00F14609"/>
    <w:rsid w:val="00FB4118"/>
    <w:rsid w:val="00FC3A6F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6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6961E7"/>
  </w:style>
  <w:style w:type="paragraph" w:styleId="NormalWeb">
    <w:name w:val="Normal (Web)"/>
    <w:basedOn w:val="Normal"/>
    <w:uiPriority w:val="99"/>
    <w:semiHidden/>
    <w:unhideWhenUsed/>
    <w:rsid w:val="006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B4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6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6961E7"/>
  </w:style>
  <w:style w:type="paragraph" w:styleId="NormalWeb">
    <w:name w:val="Normal (Web)"/>
    <w:basedOn w:val="Normal"/>
    <w:uiPriority w:val="99"/>
    <w:semiHidden/>
    <w:unhideWhenUsed/>
    <w:rsid w:val="006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B4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</dc:creator>
  <cp:lastModifiedBy>gabor</cp:lastModifiedBy>
  <cp:revision>26</cp:revision>
  <dcterms:created xsi:type="dcterms:W3CDTF">2012-12-01T15:15:00Z</dcterms:created>
  <dcterms:modified xsi:type="dcterms:W3CDTF">2012-12-01T17:38:00Z</dcterms:modified>
</cp:coreProperties>
</file>